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E8" w:rsidRPr="0036141D" w:rsidRDefault="00C764E8" w:rsidP="009A2019">
      <w:pPr>
        <w:rPr>
          <w:rFonts w:cstheme="minorHAnsi"/>
          <w:sz w:val="28"/>
          <w:szCs w:val="24"/>
        </w:rPr>
      </w:pPr>
      <w:r>
        <w:rPr>
          <w:rFonts w:cstheme="minorHAnsi"/>
          <w:sz w:val="28"/>
          <w:szCs w:val="24"/>
        </w:rPr>
        <w:t>Name: _________________</w:t>
      </w:r>
      <w:r w:rsidR="009A2019">
        <w:rPr>
          <w:rFonts w:cstheme="minorHAnsi"/>
          <w:sz w:val="28"/>
          <w:szCs w:val="24"/>
        </w:rPr>
        <w:tab/>
      </w:r>
      <w:r w:rsidR="009A2019">
        <w:rPr>
          <w:rFonts w:cstheme="minorHAnsi"/>
          <w:sz w:val="28"/>
          <w:szCs w:val="24"/>
        </w:rPr>
        <w:tab/>
      </w:r>
      <w:r w:rsidR="009A2019">
        <w:rPr>
          <w:rFonts w:cstheme="minorHAnsi"/>
          <w:sz w:val="28"/>
          <w:szCs w:val="24"/>
        </w:rPr>
        <w:tab/>
      </w:r>
      <w:r w:rsidR="009A2019">
        <w:rPr>
          <w:rFonts w:cstheme="minorHAnsi"/>
          <w:sz w:val="28"/>
          <w:szCs w:val="24"/>
        </w:rPr>
        <w:tab/>
      </w:r>
      <w:r w:rsidR="009A2019">
        <w:rPr>
          <w:rFonts w:cstheme="minorHAnsi"/>
          <w:sz w:val="28"/>
          <w:szCs w:val="24"/>
        </w:rPr>
        <w:tab/>
        <w:t>Date: ______________</w:t>
      </w:r>
    </w:p>
    <w:p w:rsidR="00C764E8" w:rsidRPr="0036141D" w:rsidRDefault="00C764E8" w:rsidP="00C764E8">
      <w:pPr>
        <w:jc w:val="center"/>
        <w:rPr>
          <w:rFonts w:cstheme="minorHAnsi"/>
          <w:b/>
          <w:sz w:val="36"/>
          <w:szCs w:val="24"/>
          <w:u w:val="single"/>
        </w:rPr>
      </w:pPr>
      <w:proofErr w:type="spellStart"/>
      <w:r w:rsidRPr="0036141D">
        <w:rPr>
          <w:rFonts w:cstheme="minorHAnsi"/>
          <w:b/>
          <w:sz w:val="36"/>
          <w:szCs w:val="24"/>
          <w:u w:val="single"/>
        </w:rPr>
        <w:t>Frindle</w:t>
      </w:r>
      <w:proofErr w:type="spellEnd"/>
      <w:r w:rsidRPr="0036141D">
        <w:rPr>
          <w:rFonts w:cstheme="minorHAnsi"/>
          <w:b/>
          <w:sz w:val="36"/>
          <w:szCs w:val="24"/>
          <w:u w:val="single"/>
        </w:rPr>
        <w:t xml:space="preserve"> Book Review Assignment</w:t>
      </w:r>
    </w:p>
    <w:p w:rsidR="00C764E8" w:rsidRDefault="00C764E8" w:rsidP="00C764E8">
      <w:pPr>
        <w:rPr>
          <w:rFonts w:cstheme="minorHAnsi"/>
          <w:sz w:val="24"/>
          <w:szCs w:val="24"/>
        </w:rPr>
      </w:pPr>
      <w:r>
        <w:rPr>
          <w:rFonts w:cstheme="minorHAnsi"/>
          <w:sz w:val="24"/>
          <w:szCs w:val="24"/>
        </w:rPr>
        <w:t xml:space="preserve">People often write reviews about books and movies to tell others about them and also to give their opinion. The people that write these reviews are called critics. They share what the book or movie is about and also offer their opinion on them. Other people often read these reviews to help them decide if they should read a book or go see a movie.  This week, you will be writing a review about </w:t>
      </w:r>
      <w:proofErr w:type="spellStart"/>
      <w:r>
        <w:rPr>
          <w:rFonts w:cstheme="minorHAnsi"/>
          <w:sz w:val="24"/>
          <w:szCs w:val="24"/>
          <w:u w:val="single"/>
        </w:rPr>
        <w:t>Frindle</w:t>
      </w:r>
      <w:proofErr w:type="spellEnd"/>
      <w:r>
        <w:rPr>
          <w:rFonts w:cstheme="minorHAnsi"/>
          <w:sz w:val="24"/>
          <w:szCs w:val="24"/>
        </w:rPr>
        <w:t xml:space="preserve">. You may have time to work on this assignment after your test on Thursday, but that will be the only class time that you will be given. This assignment is </w:t>
      </w:r>
      <w:r w:rsidRPr="0089507B">
        <w:rPr>
          <w:rFonts w:cstheme="minorHAnsi"/>
          <w:b/>
          <w:sz w:val="24"/>
          <w:szCs w:val="24"/>
        </w:rPr>
        <w:t>due on Friday</w:t>
      </w:r>
      <w:r>
        <w:rPr>
          <w:rFonts w:cstheme="minorHAnsi"/>
          <w:sz w:val="24"/>
          <w:szCs w:val="24"/>
        </w:rPr>
        <w:t xml:space="preserve">, so you will need to be working on this at home. We will be sharing our reviews in class on Friday. Be sure that your review is written in </w:t>
      </w:r>
      <w:r w:rsidRPr="0089507B">
        <w:rPr>
          <w:rFonts w:cstheme="minorHAnsi"/>
          <w:b/>
          <w:sz w:val="24"/>
          <w:szCs w:val="24"/>
        </w:rPr>
        <w:t>complete sentences</w:t>
      </w:r>
      <w:r>
        <w:rPr>
          <w:rFonts w:cstheme="minorHAnsi"/>
          <w:sz w:val="24"/>
          <w:szCs w:val="24"/>
        </w:rPr>
        <w:t xml:space="preserve">. Use the dictionary skills that we have been working on in class to look up words and </w:t>
      </w:r>
      <w:r w:rsidRPr="0089507B">
        <w:rPr>
          <w:rFonts w:cstheme="minorHAnsi"/>
          <w:b/>
          <w:sz w:val="24"/>
          <w:szCs w:val="24"/>
        </w:rPr>
        <w:t>use correct spelling</w:t>
      </w:r>
      <w:r>
        <w:rPr>
          <w:rFonts w:cstheme="minorHAnsi"/>
          <w:sz w:val="24"/>
          <w:szCs w:val="24"/>
        </w:rPr>
        <w:t xml:space="preserve"> in your review.  You may want to write a rough draft and then edit and rewrite this assignment. The assignment that is turned in should be written neatly on notebook paper. </w:t>
      </w:r>
    </w:p>
    <w:p w:rsidR="00C764E8" w:rsidRDefault="00C764E8" w:rsidP="00C764E8">
      <w:pPr>
        <w:rPr>
          <w:rFonts w:cstheme="minorHAnsi"/>
          <w:sz w:val="24"/>
          <w:szCs w:val="24"/>
        </w:rPr>
      </w:pPr>
      <w:r>
        <w:rPr>
          <w:rFonts w:cstheme="minorHAnsi"/>
          <w:sz w:val="24"/>
          <w:szCs w:val="24"/>
        </w:rPr>
        <w:t>Your Book Review must include two paragraphs. Be sure in indent these paragraphs correctly. Your paragraphs should follow the expectations below:</w:t>
      </w:r>
    </w:p>
    <w:p w:rsidR="00C764E8" w:rsidRDefault="00C764E8" w:rsidP="00C764E8">
      <w:pPr>
        <w:rPr>
          <w:rFonts w:cstheme="minorHAnsi"/>
          <w:sz w:val="24"/>
          <w:szCs w:val="24"/>
        </w:rPr>
      </w:pPr>
      <w:r w:rsidRPr="0089507B">
        <w:rPr>
          <w:rFonts w:cstheme="minorHAnsi"/>
          <w:b/>
          <w:sz w:val="24"/>
          <w:szCs w:val="24"/>
        </w:rPr>
        <w:t>First Paragraph:</w:t>
      </w:r>
      <w:r>
        <w:rPr>
          <w:rFonts w:cstheme="minorHAnsi"/>
          <w:sz w:val="24"/>
          <w:szCs w:val="24"/>
        </w:rPr>
        <w:t xml:space="preserve"> </w:t>
      </w:r>
      <w:r>
        <w:rPr>
          <w:rFonts w:cstheme="minorHAnsi"/>
          <w:sz w:val="24"/>
          <w:szCs w:val="24"/>
        </w:rPr>
        <w:br/>
        <w:t xml:space="preserve">Your first paragraph will tell us what </w:t>
      </w:r>
      <w:proofErr w:type="spellStart"/>
      <w:r>
        <w:rPr>
          <w:rFonts w:cstheme="minorHAnsi"/>
          <w:sz w:val="24"/>
          <w:szCs w:val="24"/>
          <w:u w:val="single"/>
        </w:rPr>
        <w:t>Frindle</w:t>
      </w:r>
      <w:proofErr w:type="spellEnd"/>
      <w:r>
        <w:rPr>
          <w:rFonts w:cstheme="minorHAnsi"/>
          <w:sz w:val="24"/>
          <w:szCs w:val="24"/>
          <w:u w:val="single"/>
        </w:rPr>
        <w:t xml:space="preserve"> </w:t>
      </w:r>
      <w:r>
        <w:rPr>
          <w:rFonts w:cstheme="minorHAnsi"/>
          <w:sz w:val="24"/>
          <w:szCs w:val="24"/>
        </w:rPr>
        <w:t>is about. This paragraph should include</w:t>
      </w:r>
      <w:r w:rsidRPr="0036141D">
        <w:rPr>
          <w:rFonts w:cstheme="minorHAnsi"/>
          <w:b/>
          <w:sz w:val="24"/>
          <w:szCs w:val="24"/>
        </w:rPr>
        <w:t xml:space="preserve"> facts</w:t>
      </w:r>
      <w:r>
        <w:rPr>
          <w:rFonts w:cstheme="minorHAnsi"/>
          <w:sz w:val="24"/>
          <w:szCs w:val="24"/>
        </w:rPr>
        <w:t xml:space="preserve"> about the book. You should give us an idea about the Novel. Pretend that we have never heard of the book. You do not have to include the ending of book. Sometimes people leave out the ending, so that people want to read the book to see what happens.  (Ideas to include in this paragraph: the characters in the book, the plot or problem that occurs in the book, a few main events, FACTS about the book)</w:t>
      </w:r>
    </w:p>
    <w:p w:rsidR="00C764E8" w:rsidRPr="0036141D" w:rsidRDefault="00C764E8" w:rsidP="00C764E8">
      <w:pPr>
        <w:rPr>
          <w:rFonts w:cstheme="minorHAnsi"/>
          <w:i/>
          <w:sz w:val="24"/>
          <w:szCs w:val="24"/>
        </w:rPr>
      </w:pPr>
      <w:r w:rsidRPr="0036141D">
        <w:rPr>
          <w:rFonts w:cstheme="minorHAnsi"/>
          <w:i/>
          <w:sz w:val="24"/>
          <w:szCs w:val="24"/>
        </w:rPr>
        <w:t xml:space="preserve">Example of a sentence that could be included in this paragraph: “The book </w:t>
      </w:r>
      <w:proofErr w:type="spellStart"/>
      <w:r w:rsidRPr="0036141D">
        <w:rPr>
          <w:rFonts w:cstheme="minorHAnsi"/>
          <w:i/>
          <w:sz w:val="24"/>
          <w:szCs w:val="24"/>
          <w:u w:val="single"/>
        </w:rPr>
        <w:t>Frindle</w:t>
      </w:r>
      <w:proofErr w:type="spellEnd"/>
      <w:r w:rsidRPr="0036141D">
        <w:rPr>
          <w:rFonts w:cstheme="minorHAnsi"/>
          <w:i/>
          <w:sz w:val="24"/>
          <w:szCs w:val="24"/>
        </w:rPr>
        <w:t xml:space="preserve"> is about a boy named Nick.”</w:t>
      </w:r>
    </w:p>
    <w:p w:rsidR="00C764E8" w:rsidRPr="0089507B" w:rsidRDefault="00C764E8" w:rsidP="00C764E8">
      <w:pPr>
        <w:rPr>
          <w:rFonts w:cstheme="minorHAnsi"/>
          <w:b/>
          <w:sz w:val="24"/>
          <w:szCs w:val="24"/>
        </w:rPr>
      </w:pPr>
      <w:r w:rsidRPr="0089507B">
        <w:rPr>
          <w:rFonts w:cstheme="minorHAnsi"/>
          <w:b/>
          <w:sz w:val="24"/>
          <w:szCs w:val="24"/>
        </w:rPr>
        <w:t>Second Paragraph:</w:t>
      </w:r>
    </w:p>
    <w:p w:rsidR="00C764E8" w:rsidRDefault="00C764E8" w:rsidP="00C764E8">
      <w:pPr>
        <w:rPr>
          <w:rFonts w:cstheme="minorHAnsi"/>
          <w:sz w:val="24"/>
          <w:szCs w:val="24"/>
        </w:rPr>
      </w:pPr>
      <w:r>
        <w:rPr>
          <w:rFonts w:cstheme="minorHAnsi"/>
          <w:sz w:val="24"/>
          <w:szCs w:val="24"/>
        </w:rPr>
        <w:t xml:space="preserve">In the second paragraph you will share your </w:t>
      </w:r>
      <w:r w:rsidRPr="0036141D">
        <w:rPr>
          <w:rFonts w:cstheme="minorHAnsi"/>
          <w:b/>
          <w:sz w:val="24"/>
          <w:szCs w:val="24"/>
        </w:rPr>
        <w:t>opinion</w:t>
      </w:r>
      <w:r>
        <w:rPr>
          <w:rFonts w:cstheme="minorHAnsi"/>
          <w:sz w:val="24"/>
          <w:szCs w:val="24"/>
        </w:rPr>
        <w:t xml:space="preserve"> about </w:t>
      </w:r>
      <w:proofErr w:type="spellStart"/>
      <w:r>
        <w:rPr>
          <w:rFonts w:cstheme="minorHAnsi"/>
          <w:sz w:val="24"/>
          <w:szCs w:val="24"/>
          <w:u w:val="single"/>
        </w:rPr>
        <w:t>Frindle</w:t>
      </w:r>
      <w:proofErr w:type="spellEnd"/>
      <w:r>
        <w:rPr>
          <w:rFonts w:cstheme="minorHAnsi"/>
          <w:sz w:val="24"/>
          <w:szCs w:val="24"/>
        </w:rPr>
        <w:t>. You will help your audience to decide whether or not this is a book that they should read. (Ideas to include in this paragraph: would you recommend this novel, did you enjoy this novel, favorite part, least favorite part, was it hard or easy to read, did the author do a good job)</w:t>
      </w:r>
    </w:p>
    <w:p w:rsidR="00C764E8" w:rsidRDefault="00C764E8" w:rsidP="00C764E8">
      <w:pPr>
        <w:rPr>
          <w:rFonts w:cstheme="minorHAnsi"/>
          <w:i/>
          <w:sz w:val="24"/>
          <w:szCs w:val="24"/>
        </w:rPr>
      </w:pPr>
      <w:r w:rsidRPr="0036141D">
        <w:rPr>
          <w:rFonts w:cstheme="minorHAnsi"/>
          <w:i/>
          <w:sz w:val="24"/>
          <w:szCs w:val="24"/>
        </w:rPr>
        <w:t>Example of a sentence that could be included in this paragraph: “I really enjoyed this book. Some of the vocabulary was hard, but it was very interesting.”</w:t>
      </w:r>
    </w:p>
    <w:p w:rsidR="00C764E8" w:rsidRDefault="00C764E8" w:rsidP="00C764E8">
      <w:pPr>
        <w:rPr>
          <w:rFonts w:cstheme="minorHAnsi"/>
          <w:i/>
          <w:sz w:val="24"/>
          <w:szCs w:val="24"/>
        </w:rPr>
      </w:pPr>
    </w:p>
    <w:p w:rsidR="009A2019" w:rsidRPr="0036141D" w:rsidRDefault="009A2019" w:rsidP="009A2019">
      <w:pPr>
        <w:rPr>
          <w:rFonts w:cstheme="minorHAnsi"/>
          <w:sz w:val="28"/>
          <w:szCs w:val="24"/>
        </w:rPr>
      </w:pPr>
      <w:r>
        <w:rPr>
          <w:rFonts w:cstheme="minorHAnsi"/>
          <w:sz w:val="28"/>
          <w:szCs w:val="24"/>
        </w:rPr>
        <w:lastRenderedPageBreak/>
        <w:t>Name: _________________</w:t>
      </w:r>
      <w:r>
        <w:rPr>
          <w:rFonts w:cstheme="minorHAnsi"/>
          <w:sz w:val="28"/>
          <w:szCs w:val="24"/>
        </w:rPr>
        <w:tab/>
      </w:r>
      <w:r>
        <w:rPr>
          <w:rFonts w:cstheme="minorHAnsi"/>
          <w:sz w:val="28"/>
          <w:szCs w:val="24"/>
        </w:rPr>
        <w:tab/>
      </w:r>
      <w:r>
        <w:rPr>
          <w:rFonts w:cstheme="minorHAnsi"/>
          <w:sz w:val="28"/>
          <w:szCs w:val="24"/>
        </w:rPr>
        <w:tab/>
      </w:r>
      <w:r>
        <w:rPr>
          <w:rFonts w:cstheme="minorHAnsi"/>
          <w:sz w:val="28"/>
          <w:szCs w:val="24"/>
        </w:rPr>
        <w:tab/>
      </w:r>
      <w:r>
        <w:rPr>
          <w:rFonts w:cstheme="minorHAnsi"/>
          <w:sz w:val="28"/>
          <w:szCs w:val="24"/>
        </w:rPr>
        <w:tab/>
        <w:t>Date: ______________</w:t>
      </w:r>
    </w:p>
    <w:p w:rsidR="00C764E8" w:rsidRDefault="00C764E8" w:rsidP="00C764E8">
      <w:pPr>
        <w:jc w:val="center"/>
        <w:rPr>
          <w:rFonts w:cstheme="minorHAnsi"/>
          <w:b/>
          <w:sz w:val="36"/>
          <w:szCs w:val="24"/>
          <w:u w:val="single"/>
        </w:rPr>
      </w:pPr>
      <w:proofErr w:type="spellStart"/>
      <w:r w:rsidRPr="0036141D">
        <w:rPr>
          <w:rFonts w:cstheme="minorHAnsi"/>
          <w:b/>
          <w:sz w:val="36"/>
          <w:szCs w:val="24"/>
          <w:u w:val="single"/>
        </w:rPr>
        <w:t>Frindle</w:t>
      </w:r>
      <w:proofErr w:type="spellEnd"/>
      <w:r w:rsidRPr="0036141D">
        <w:rPr>
          <w:rFonts w:cstheme="minorHAnsi"/>
          <w:b/>
          <w:sz w:val="36"/>
          <w:szCs w:val="24"/>
          <w:u w:val="single"/>
        </w:rPr>
        <w:t xml:space="preserve"> Book Review </w:t>
      </w:r>
    </w:p>
    <w:p w:rsidR="00C764E8" w:rsidRDefault="00C764E8" w:rsidP="00C764E8">
      <w:pPr>
        <w:jc w:val="center"/>
        <w:rPr>
          <w:rFonts w:cstheme="minorHAnsi"/>
          <w:b/>
          <w:sz w:val="36"/>
          <w:szCs w:val="24"/>
          <w:u w:val="single"/>
        </w:rPr>
      </w:pPr>
      <w:r>
        <w:rPr>
          <w:rFonts w:cstheme="minorHAnsi"/>
          <w:b/>
          <w:sz w:val="36"/>
          <w:szCs w:val="24"/>
          <w:u w:val="single"/>
        </w:rPr>
        <w:t>Grading Rubric</w:t>
      </w:r>
    </w:p>
    <w:p w:rsidR="00C764E8" w:rsidRDefault="00C764E8" w:rsidP="00C764E8">
      <w:pPr>
        <w:jc w:val="center"/>
        <w:rPr>
          <w:rFonts w:cstheme="minorHAnsi"/>
          <w:sz w:val="28"/>
          <w:szCs w:val="24"/>
        </w:rPr>
      </w:pPr>
      <w:r>
        <w:rPr>
          <w:rFonts w:cstheme="minorHAnsi"/>
          <w:sz w:val="28"/>
          <w:szCs w:val="24"/>
        </w:rPr>
        <w:t>Do not write on this paper. You may look over this to see how you will be graded. This paper needs to be stapled to your review when it is turned on. Your final grade and any comments will be written on this paper.</w:t>
      </w:r>
    </w:p>
    <w:tbl>
      <w:tblPr>
        <w:tblStyle w:val="TableGrid"/>
        <w:tblW w:w="0" w:type="auto"/>
        <w:tblLook w:val="04A0"/>
      </w:tblPr>
      <w:tblGrid>
        <w:gridCol w:w="3192"/>
        <w:gridCol w:w="3192"/>
        <w:gridCol w:w="3192"/>
      </w:tblGrid>
      <w:tr w:rsidR="00C764E8" w:rsidRPr="000C525B" w:rsidTr="003D1510">
        <w:tc>
          <w:tcPr>
            <w:tcW w:w="3192" w:type="dxa"/>
          </w:tcPr>
          <w:p w:rsidR="00C764E8" w:rsidRPr="000C525B" w:rsidRDefault="00C764E8" w:rsidP="003D1510">
            <w:pPr>
              <w:rPr>
                <w:rFonts w:cstheme="minorHAnsi"/>
                <w:b/>
                <w:sz w:val="24"/>
                <w:szCs w:val="24"/>
              </w:rPr>
            </w:pPr>
            <w:r w:rsidRPr="000C525B">
              <w:rPr>
                <w:rFonts w:cstheme="minorHAnsi"/>
                <w:b/>
                <w:sz w:val="24"/>
                <w:szCs w:val="24"/>
              </w:rPr>
              <w:t>Expectations</w:t>
            </w:r>
          </w:p>
          <w:p w:rsidR="00C764E8" w:rsidRPr="000C525B" w:rsidRDefault="00C764E8" w:rsidP="003D1510">
            <w:pPr>
              <w:rPr>
                <w:rFonts w:cstheme="minorHAnsi"/>
                <w:b/>
                <w:i/>
                <w:sz w:val="24"/>
                <w:szCs w:val="24"/>
              </w:rPr>
            </w:pPr>
            <w:r w:rsidRPr="000C525B">
              <w:rPr>
                <w:rFonts w:cstheme="minorHAnsi"/>
                <w:b/>
                <w:i/>
                <w:sz w:val="24"/>
                <w:szCs w:val="24"/>
              </w:rPr>
              <w:t>Points Possible</w:t>
            </w:r>
          </w:p>
        </w:tc>
        <w:tc>
          <w:tcPr>
            <w:tcW w:w="3192" w:type="dxa"/>
          </w:tcPr>
          <w:p w:rsidR="00C764E8" w:rsidRPr="000C525B" w:rsidRDefault="00C764E8" w:rsidP="003D1510">
            <w:pPr>
              <w:rPr>
                <w:rFonts w:cstheme="minorHAnsi"/>
                <w:b/>
                <w:sz w:val="24"/>
                <w:szCs w:val="24"/>
              </w:rPr>
            </w:pPr>
            <w:r w:rsidRPr="000C525B">
              <w:rPr>
                <w:rFonts w:cstheme="minorHAnsi"/>
                <w:b/>
                <w:sz w:val="24"/>
                <w:szCs w:val="24"/>
              </w:rPr>
              <w:t>Expectations Met – All Point Awarded</w:t>
            </w:r>
          </w:p>
        </w:tc>
        <w:tc>
          <w:tcPr>
            <w:tcW w:w="3192" w:type="dxa"/>
          </w:tcPr>
          <w:p w:rsidR="00C764E8" w:rsidRPr="000C525B" w:rsidRDefault="00C764E8" w:rsidP="003D1510">
            <w:pPr>
              <w:rPr>
                <w:rFonts w:cstheme="minorHAnsi"/>
                <w:b/>
                <w:sz w:val="24"/>
                <w:szCs w:val="24"/>
              </w:rPr>
            </w:pPr>
            <w:r w:rsidRPr="000C525B">
              <w:rPr>
                <w:rFonts w:cstheme="minorHAnsi"/>
                <w:b/>
                <w:sz w:val="24"/>
                <w:szCs w:val="24"/>
              </w:rPr>
              <w:t>Expectations Not Met – Points deducted</w:t>
            </w:r>
          </w:p>
        </w:tc>
      </w:tr>
      <w:tr w:rsidR="00C764E8" w:rsidRPr="000C525B" w:rsidTr="003D1510">
        <w:tc>
          <w:tcPr>
            <w:tcW w:w="3192" w:type="dxa"/>
          </w:tcPr>
          <w:p w:rsidR="00C764E8" w:rsidRPr="000C525B" w:rsidRDefault="00C764E8" w:rsidP="003D1510">
            <w:pPr>
              <w:rPr>
                <w:rFonts w:cstheme="minorHAnsi"/>
                <w:b/>
                <w:sz w:val="24"/>
                <w:szCs w:val="24"/>
              </w:rPr>
            </w:pPr>
            <w:r w:rsidRPr="000C525B">
              <w:rPr>
                <w:rFonts w:cstheme="minorHAnsi"/>
                <w:b/>
                <w:sz w:val="24"/>
                <w:szCs w:val="24"/>
              </w:rPr>
              <w:t>Submitted on Time</w:t>
            </w:r>
          </w:p>
          <w:p w:rsidR="000C525B" w:rsidRPr="000C525B" w:rsidRDefault="000C525B" w:rsidP="000C525B">
            <w:pPr>
              <w:rPr>
                <w:rFonts w:cstheme="minorHAnsi"/>
                <w:b/>
                <w:sz w:val="24"/>
                <w:szCs w:val="24"/>
              </w:rPr>
            </w:pPr>
            <w:r>
              <w:rPr>
                <w:rFonts w:cstheme="minorHAnsi"/>
                <w:b/>
                <w:i/>
                <w:sz w:val="24"/>
                <w:szCs w:val="24"/>
              </w:rPr>
              <w:t>12</w:t>
            </w:r>
            <w:r w:rsidRPr="000C525B">
              <w:rPr>
                <w:rFonts w:cstheme="minorHAnsi"/>
                <w:b/>
                <w:i/>
                <w:sz w:val="24"/>
                <w:szCs w:val="24"/>
              </w:rPr>
              <w:t xml:space="preserve"> points</w:t>
            </w:r>
          </w:p>
          <w:p w:rsidR="000C525B" w:rsidRPr="000C525B" w:rsidRDefault="000C525B" w:rsidP="003D1510">
            <w:pPr>
              <w:rPr>
                <w:rFonts w:cstheme="minorHAnsi"/>
                <w:b/>
                <w:sz w:val="24"/>
                <w:szCs w:val="24"/>
              </w:rPr>
            </w:pPr>
          </w:p>
        </w:tc>
        <w:tc>
          <w:tcPr>
            <w:tcW w:w="3192" w:type="dxa"/>
          </w:tcPr>
          <w:p w:rsidR="00C764E8" w:rsidRPr="000C525B" w:rsidRDefault="00C764E8" w:rsidP="003D1510">
            <w:pPr>
              <w:rPr>
                <w:rFonts w:cstheme="minorHAnsi"/>
                <w:sz w:val="24"/>
                <w:szCs w:val="24"/>
              </w:rPr>
            </w:pPr>
            <w:r w:rsidRPr="000C525B">
              <w:rPr>
                <w:rFonts w:cstheme="minorHAnsi"/>
                <w:sz w:val="24"/>
                <w:szCs w:val="24"/>
              </w:rPr>
              <w:t xml:space="preserve">Book Review was submitted on time. </w:t>
            </w:r>
          </w:p>
        </w:tc>
        <w:tc>
          <w:tcPr>
            <w:tcW w:w="3192" w:type="dxa"/>
          </w:tcPr>
          <w:p w:rsidR="00C764E8" w:rsidRPr="000C525B" w:rsidRDefault="00C764E8" w:rsidP="003D1510">
            <w:pPr>
              <w:rPr>
                <w:rFonts w:cstheme="minorHAnsi"/>
                <w:sz w:val="24"/>
                <w:szCs w:val="24"/>
              </w:rPr>
            </w:pPr>
            <w:r w:rsidRPr="000C525B">
              <w:rPr>
                <w:rFonts w:cstheme="minorHAnsi"/>
                <w:sz w:val="24"/>
                <w:szCs w:val="24"/>
              </w:rPr>
              <w:t xml:space="preserve">Assignment was turned in late. </w:t>
            </w:r>
          </w:p>
        </w:tc>
      </w:tr>
      <w:tr w:rsidR="00C764E8" w:rsidRPr="000C525B" w:rsidTr="003D1510">
        <w:tc>
          <w:tcPr>
            <w:tcW w:w="3192" w:type="dxa"/>
          </w:tcPr>
          <w:p w:rsidR="00C764E8" w:rsidRPr="000C525B" w:rsidRDefault="00C764E8" w:rsidP="003D1510">
            <w:pPr>
              <w:rPr>
                <w:rFonts w:cstheme="minorHAnsi"/>
                <w:b/>
                <w:sz w:val="24"/>
                <w:szCs w:val="24"/>
              </w:rPr>
            </w:pPr>
            <w:r w:rsidRPr="000C525B">
              <w:rPr>
                <w:rFonts w:cstheme="minorHAnsi"/>
                <w:b/>
                <w:sz w:val="24"/>
                <w:szCs w:val="24"/>
              </w:rPr>
              <w:t>Neatness</w:t>
            </w:r>
          </w:p>
          <w:p w:rsidR="000C525B" w:rsidRPr="000C525B" w:rsidRDefault="000C525B" w:rsidP="000C525B">
            <w:pPr>
              <w:rPr>
                <w:rFonts w:cstheme="minorHAnsi"/>
                <w:b/>
                <w:sz w:val="24"/>
                <w:szCs w:val="24"/>
              </w:rPr>
            </w:pPr>
            <w:r w:rsidRPr="000C525B">
              <w:rPr>
                <w:rFonts w:cstheme="minorHAnsi"/>
                <w:b/>
                <w:i/>
                <w:sz w:val="24"/>
                <w:szCs w:val="24"/>
              </w:rPr>
              <w:t>10 points</w:t>
            </w:r>
          </w:p>
          <w:p w:rsidR="000C525B" w:rsidRPr="000C525B" w:rsidRDefault="000C525B" w:rsidP="003D1510">
            <w:pPr>
              <w:rPr>
                <w:rFonts w:cstheme="minorHAnsi"/>
                <w:b/>
                <w:sz w:val="24"/>
                <w:szCs w:val="24"/>
              </w:rPr>
            </w:pPr>
          </w:p>
        </w:tc>
        <w:tc>
          <w:tcPr>
            <w:tcW w:w="3192" w:type="dxa"/>
          </w:tcPr>
          <w:p w:rsidR="00C764E8" w:rsidRPr="000C525B" w:rsidRDefault="00C764E8" w:rsidP="003D1510">
            <w:pPr>
              <w:rPr>
                <w:rFonts w:cstheme="minorHAnsi"/>
                <w:sz w:val="24"/>
                <w:szCs w:val="24"/>
              </w:rPr>
            </w:pPr>
            <w:r w:rsidRPr="000C525B">
              <w:rPr>
                <w:rFonts w:cstheme="minorHAnsi"/>
                <w:sz w:val="24"/>
                <w:szCs w:val="24"/>
              </w:rPr>
              <w:t>Written neatly.</w:t>
            </w:r>
          </w:p>
          <w:p w:rsidR="00C764E8" w:rsidRPr="000C525B" w:rsidRDefault="00C764E8" w:rsidP="003D1510">
            <w:pPr>
              <w:rPr>
                <w:rFonts w:cstheme="minorHAnsi"/>
                <w:sz w:val="24"/>
                <w:szCs w:val="24"/>
              </w:rPr>
            </w:pPr>
            <w:r w:rsidRPr="000C525B">
              <w:rPr>
                <w:rFonts w:cstheme="minorHAnsi"/>
                <w:sz w:val="24"/>
                <w:szCs w:val="24"/>
              </w:rPr>
              <w:t>Quality example of student’s abilities.</w:t>
            </w:r>
          </w:p>
        </w:tc>
        <w:tc>
          <w:tcPr>
            <w:tcW w:w="3192" w:type="dxa"/>
          </w:tcPr>
          <w:p w:rsidR="00C764E8" w:rsidRPr="000C525B" w:rsidRDefault="00C764E8" w:rsidP="003D1510">
            <w:pPr>
              <w:rPr>
                <w:rFonts w:cstheme="minorHAnsi"/>
                <w:sz w:val="24"/>
                <w:szCs w:val="24"/>
              </w:rPr>
            </w:pPr>
            <w:r w:rsidRPr="000C525B">
              <w:rPr>
                <w:rFonts w:cstheme="minorHAnsi"/>
                <w:sz w:val="24"/>
                <w:szCs w:val="24"/>
              </w:rPr>
              <w:t>Assignment is not neat.</w:t>
            </w:r>
          </w:p>
          <w:p w:rsidR="00C764E8" w:rsidRPr="000C525B" w:rsidRDefault="00C764E8" w:rsidP="003D1510">
            <w:pPr>
              <w:rPr>
                <w:rFonts w:cstheme="minorHAnsi"/>
                <w:sz w:val="24"/>
                <w:szCs w:val="24"/>
              </w:rPr>
            </w:pPr>
            <w:r w:rsidRPr="000C525B">
              <w:rPr>
                <w:rFonts w:cstheme="minorHAnsi"/>
                <w:sz w:val="24"/>
                <w:szCs w:val="24"/>
              </w:rPr>
              <w:t xml:space="preserve">Does not demonstrate the student’s abilities. </w:t>
            </w:r>
          </w:p>
        </w:tc>
      </w:tr>
      <w:tr w:rsidR="00C764E8" w:rsidRPr="000C525B" w:rsidTr="003D1510">
        <w:tc>
          <w:tcPr>
            <w:tcW w:w="3192" w:type="dxa"/>
          </w:tcPr>
          <w:p w:rsidR="00C764E8" w:rsidRPr="000C525B" w:rsidRDefault="00C764E8" w:rsidP="003D1510">
            <w:pPr>
              <w:rPr>
                <w:rFonts w:cstheme="minorHAnsi"/>
                <w:b/>
                <w:sz w:val="24"/>
                <w:szCs w:val="24"/>
              </w:rPr>
            </w:pPr>
            <w:r w:rsidRPr="000C525B">
              <w:rPr>
                <w:rFonts w:cstheme="minorHAnsi"/>
                <w:b/>
                <w:sz w:val="24"/>
                <w:szCs w:val="24"/>
              </w:rPr>
              <w:t>Format</w:t>
            </w:r>
          </w:p>
          <w:p w:rsidR="00C764E8" w:rsidRPr="000C525B" w:rsidRDefault="00C764E8" w:rsidP="003D1510">
            <w:pPr>
              <w:rPr>
                <w:rFonts w:cstheme="minorHAnsi"/>
                <w:b/>
                <w:sz w:val="24"/>
                <w:szCs w:val="24"/>
              </w:rPr>
            </w:pPr>
            <w:r w:rsidRPr="000C525B">
              <w:rPr>
                <w:rFonts w:cstheme="minorHAnsi"/>
                <w:b/>
                <w:i/>
                <w:sz w:val="24"/>
                <w:szCs w:val="24"/>
              </w:rPr>
              <w:t>10 points</w:t>
            </w:r>
          </w:p>
          <w:p w:rsidR="00C764E8" w:rsidRPr="000C525B" w:rsidRDefault="00C764E8" w:rsidP="003D1510">
            <w:pPr>
              <w:rPr>
                <w:rFonts w:cstheme="minorHAnsi"/>
                <w:b/>
                <w:sz w:val="24"/>
                <w:szCs w:val="24"/>
              </w:rPr>
            </w:pPr>
          </w:p>
        </w:tc>
        <w:tc>
          <w:tcPr>
            <w:tcW w:w="3192" w:type="dxa"/>
          </w:tcPr>
          <w:p w:rsidR="00C764E8" w:rsidRPr="000C525B" w:rsidRDefault="00C764E8" w:rsidP="003D1510">
            <w:pPr>
              <w:rPr>
                <w:rFonts w:cstheme="minorHAnsi"/>
                <w:sz w:val="24"/>
                <w:szCs w:val="24"/>
              </w:rPr>
            </w:pPr>
            <w:r w:rsidRPr="000C525B">
              <w:rPr>
                <w:rFonts w:cstheme="minorHAnsi"/>
                <w:sz w:val="24"/>
                <w:szCs w:val="24"/>
              </w:rPr>
              <w:t xml:space="preserve">Two Paragraphs included in review with proper indentation. </w:t>
            </w:r>
          </w:p>
        </w:tc>
        <w:tc>
          <w:tcPr>
            <w:tcW w:w="3192" w:type="dxa"/>
          </w:tcPr>
          <w:p w:rsidR="00C764E8" w:rsidRPr="000C525B" w:rsidRDefault="00C764E8" w:rsidP="003D1510">
            <w:pPr>
              <w:rPr>
                <w:rFonts w:cstheme="minorHAnsi"/>
                <w:sz w:val="24"/>
                <w:szCs w:val="24"/>
              </w:rPr>
            </w:pPr>
            <w:r w:rsidRPr="000C525B">
              <w:rPr>
                <w:rFonts w:cstheme="minorHAnsi"/>
                <w:sz w:val="24"/>
                <w:szCs w:val="24"/>
              </w:rPr>
              <w:t xml:space="preserve">Only one paragraph included. </w:t>
            </w:r>
          </w:p>
          <w:p w:rsidR="00C764E8" w:rsidRPr="000C525B" w:rsidRDefault="00C764E8" w:rsidP="003D1510">
            <w:pPr>
              <w:rPr>
                <w:rFonts w:cstheme="minorHAnsi"/>
                <w:sz w:val="24"/>
                <w:szCs w:val="24"/>
              </w:rPr>
            </w:pPr>
            <w:r w:rsidRPr="000C525B">
              <w:rPr>
                <w:rFonts w:cstheme="minorHAnsi"/>
                <w:sz w:val="24"/>
                <w:szCs w:val="24"/>
              </w:rPr>
              <w:t>Incorrect Indentation</w:t>
            </w:r>
          </w:p>
        </w:tc>
      </w:tr>
      <w:tr w:rsidR="000C525B" w:rsidRPr="000C525B" w:rsidTr="00A06CA9">
        <w:tc>
          <w:tcPr>
            <w:tcW w:w="9576" w:type="dxa"/>
            <w:gridSpan w:val="3"/>
          </w:tcPr>
          <w:p w:rsidR="000C525B" w:rsidRPr="000C525B" w:rsidRDefault="000C525B" w:rsidP="003D1510">
            <w:pPr>
              <w:rPr>
                <w:rFonts w:cstheme="minorHAnsi"/>
                <w:sz w:val="24"/>
                <w:szCs w:val="24"/>
              </w:rPr>
            </w:pPr>
            <w:r w:rsidRPr="000C525B">
              <w:rPr>
                <w:rFonts w:cstheme="minorHAnsi"/>
                <w:b/>
                <w:sz w:val="24"/>
                <w:szCs w:val="24"/>
              </w:rPr>
              <w:t>Paragraph One</w:t>
            </w:r>
          </w:p>
        </w:tc>
      </w:tr>
      <w:tr w:rsidR="00C764E8" w:rsidRPr="000C525B" w:rsidTr="003D1510">
        <w:tc>
          <w:tcPr>
            <w:tcW w:w="3192" w:type="dxa"/>
          </w:tcPr>
          <w:p w:rsidR="00C764E8" w:rsidRPr="000C525B" w:rsidRDefault="00C764E8" w:rsidP="003D1510">
            <w:pPr>
              <w:rPr>
                <w:rFonts w:cstheme="minorHAnsi"/>
                <w:b/>
                <w:sz w:val="24"/>
                <w:szCs w:val="24"/>
              </w:rPr>
            </w:pPr>
            <w:r w:rsidRPr="000C525B">
              <w:rPr>
                <w:rFonts w:cstheme="minorHAnsi"/>
                <w:b/>
                <w:sz w:val="24"/>
                <w:szCs w:val="24"/>
              </w:rPr>
              <w:t>Information</w:t>
            </w:r>
          </w:p>
          <w:p w:rsidR="00C764E8" w:rsidRPr="000C525B" w:rsidRDefault="000C525B" w:rsidP="003D1510">
            <w:pPr>
              <w:rPr>
                <w:rFonts w:cstheme="minorHAnsi"/>
                <w:b/>
                <w:sz w:val="24"/>
                <w:szCs w:val="24"/>
              </w:rPr>
            </w:pPr>
            <w:r>
              <w:rPr>
                <w:rFonts w:cstheme="minorHAnsi"/>
                <w:b/>
                <w:i/>
                <w:sz w:val="24"/>
                <w:szCs w:val="24"/>
              </w:rPr>
              <w:t>14</w:t>
            </w:r>
            <w:r w:rsidR="00C764E8" w:rsidRPr="000C525B">
              <w:rPr>
                <w:rFonts w:cstheme="minorHAnsi"/>
                <w:b/>
                <w:i/>
                <w:sz w:val="24"/>
                <w:szCs w:val="24"/>
              </w:rPr>
              <w:t xml:space="preserve"> points</w:t>
            </w:r>
          </w:p>
        </w:tc>
        <w:tc>
          <w:tcPr>
            <w:tcW w:w="3192" w:type="dxa"/>
          </w:tcPr>
          <w:p w:rsidR="00C764E8" w:rsidRPr="000C525B" w:rsidRDefault="00C764E8" w:rsidP="003D1510">
            <w:pPr>
              <w:rPr>
                <w:rFonts w:cstheme="minorHAnsi"/>
                <w:sz w:val="24"/>
                <w:szCs w:val="24"/>
              </w:rPr>
            </w:pPr>
            <w:r w:rsidRPr="000C525B">
              <w:rPr>
                <w:rFonts w:cstheme="minorHAnsi"/>
                <w:sz w:val="24"/>
                <w:szCs w:val="24"/>
              </w:rPr>
              <w:t xml:space="preserve">Includes facts about the novel. </w:t>
            </w:r>
          </w:p>
          <w:p w:rsidR="00C764E8" w:rsidRPr="000C525B" w:rsidRDefault="00C764E8" w:rsidP="003D1510">
            <w:pPr>
              <w:rPr>
                <w:rFonts w:cstheme="minorHAnsi"/>
                <w:sz w:val="24"/>
                <w:szCs w:val="24"/>
              </w:rPr>
            </w:pPr>
            <w:r w:rsidRPr="000C525B">
              <w:rPr>
                <w:rFonts w:cstheme="minorHAnsi"/>
                <w:sz w:val="24"/>
                <w:szCs w:val="24"/>
              </w:rPr>
              <w:t>Demonstrates understanding of the novel.</w:t>
            </w:r>
          </w:p>
        </w:tc>
        <w:tc>
          <w:tcPr>
            <w:tcW w:w="3192" w:type="dxa"/>
          </w:tcPr>
          <w:p w:rsidR="00C764E8" w:rsidRPr="000C525B" w:rsidRDefault="00C764E8" w:rsidP="003D1510">
            <w:pPr>
              <w:rPr>
                <w:rFonts w:cstheme="minorHAnsi"/>
                <w:sz w:val="24"/>
                <w:szCs w:val="24"/>
              </w:rPr>
            </w:pPr>
            <w:r w:rsidRPr="000C525B">
              <w:rPr>
                <w:rFonts w:cstheme="minorHAnsi"/>
                <w:sz w:val="24"/>
                <w:szCs w:val="24"/>
              </w:rPr>
              <w:t xml:space="preserve">Does not include facts about the novel. </w:t>
            </w:r>
          </w:p>
          <w:p w:rsidR="00C764E8" w:rsidRPr="000C525B" w:rsidRDefault="00C764E8" w:rsidP="003D1510">
            <w:pPr>
              <w:rPr>
                <w:rFonts w:cstheme="minorHAnsi"/>
                <w:sz w:val="24"/>
                <w:szCs w:val="24"/>
              </w:rPr>
            </w:pPr>
            <w:r w:rsidRPr="000C525B">
              <w:rPr>
                <w:rFonts w:cstheme="minorHAnsi"/>
                <w:sz w:val="24"/>
                <w:szCs w:val="24"/>
              </w:rPr>
              <w:t>Includes Opinions.</w:t>
            </w:r>
          </w:p>
          <w:p w:rsidR="00C764E8" w:rsidRPr="000C525B" w:rsidRDefault="00C764E8" w:rsidP="003D1510">
            <w:pPr>
              <w:rPr>
                <w:rFonts w:cstheme="minorHAnsi"/>
                <w:sz w:val="24"/>
                <w:szCs w:val="24"/>
              </w:rPr>
            </w:pPr>
            <w:r w:rsidRPr="000C525B">
              <w:rPr>
                <w:rFonts w:cstheme="minorHAnsi"/>
                <w:sz w:val="24"/>
                <w:szCs w:val="24"/>
              </w:rPr>
              <w:t>Does not demonstrate understanding of the novel.</w:t>
            </w:r>
          </w:p>
        </w:tc>
      </w:tr>
      <w:tr w:rsidR="00C764E8" w:rsidRPr="000C525B" w:rsidTr="003D1510">
        <w:tc>
          <w:tcPr>
            <w:tcW w:w="3192" w:type="dxa"/>
          </w:tcPr>
          <w:p w:rsidR="00C764E8" w:rsidRPr="000C525B" w:rsidRDefault="00C764E8" w:rsidP="003D1510">
            <w:pPr>
              <w:rPr>
                <w:rFonts w:cstheme="minorHAnsi"/>
                <w:b/>
                <w:sz w:val="24"/>
                <w:szCs w:val="24"/>
              </w:rPr>
            </w:pPr>
            <w:r w:rsidRPr="000C525B">
              <w:rPr>
                <w:rFonts w:cstheme="minorHAnsi"/>
                <w:b/>
                <w:sz w:val="24"/>
                <w:szCs w:val="24"/>
              </w:rPr>
              <w:t>Spelling</w:t>
            </w:r>
          </w:p>
          <w:p w:rsidR="00C764E8" w:rsidRPr="000C525B" w:rsidRDefault="00C764E8" w:rsidP="003D1510">
            <w:pPr>
              <w:rPr>
                <w:rFonts w:cstheme="minorHAnsi"/>
                <w:b/>
                <w:sz w:val="24"/>
                <w:szCs w:val="24"/>
              </w:rPr>
            </w:pPr>
            <w:r w:rsidRPr="000C525B">
              <w:rPr>
                <w:rFonts w:cstheme="minorHAnsi"/>
                <w:b/>
                <w:i/>
                <w:sz w:val="24"/>
                <w:szCs w:val="24"/>
              </w:rPr>
              <w:t>10 points</w:t>
            </w:r>
          </w:p>
          <w:p w:rsidR="00C764E8" w:rsidRPr="000C525B" w:rsidRDefault="00C764E8" w:rsidP="003D1510">
            <w:pPr>
              <w:rPr>
                <w:rFonts w:cstheme="minorHAnsi"/>
                <w:b/>
                <w:sz w:val="24"/>
                <w:szCs w:val="24"/>
              </w:rPr>
            </w:pPr>
          </w:p>
        </w:tc>
        <w:tc>
          <w:tcPr>
            <w:tcW w:w="3192" w:type="dxa"/>
          </w:tcPr>
          <w:p w:rsidR="00C764E8" w:rsidRPr="000C525B" w:rsidRDefault="00C764E8" w:rsidP="003D1510">
            <w:pPr>
              <w:rPr>
                <w:rFonts w:cstheme="minorHAnsi"/>
                <w:sz w:val="24"/>
                <w:szCs w:val="24"/>
              </w:rPr>
            </w:pPr>
            <w:r w:rsidRPr="000C525B">
              <w:rPr>
                <w:rFonts w:cstheme="minorHAnsi"/>
                <w:sz w:val="24"/>
                <w:szCs w:val="24"/>
              </w:rPr>
              <w:t xml:space="preserve">3 or less spelling mistakes in paragraph one. </w:t>
            </w:r>
          </w:p>
        </w:tc>
        <w:tc>
          <w:tcPr>
            <w:tcW w:w="3192" w:type="dxa"/>
          </w:tcPr>
          <w:p w:rsidR="00C764E8" w:rsidRPr="000C525B" w:rsidRDefault="00C764E8" w:rsidP="003D1510">
            <w:pPr>
              <w:rPr>
                <w:rFonts w:cstheme="minorHAnsi"/>
                <w:sz w:val="24"/>
                <w:szCs w:val="24"/>
              </w:rPr>
            </w:pPr>
            <w:r w:rsidRPr="000C525B">
              <w:rPr>
                <w:rFonts w:cstheme="minorHAnsi"/>
                <w:sz w:val="24"/>
                <w:szCs w:val="24"/>
              </w:rPr>
              <w:t>4 or more spelling mistakes in paragraph one.</w:t>
            </w:r>
          </w:p>
        </w:tc>
      </w:tr>
      <w:tr w:rsidR="00C764E8" w:rsidRPr="000C525B" w:rsidTr="003D1510">
        <w:tc>
          <w:tcPr>
            <w:tcW w:w="3192" w:type="dxa"/>
          </w:tcPr>
          <w:p w:rsidR="00C764E8" w:rsidRPr="000C525B" w:rsidRDefault="00C764E8" w:rsidP="003D1510">
            <w:pPr>
              <w:rPr>
                <w:rFonts w:cstheme="minorHAnsi"/>
                <w:b/>
                <w:sz w:val="24"/>
                <w:szCs w:val="24"/>
              </w:rPr>
            </w:pPr>
            <w:r w:rsidRPr="000C525B">
              <w:rPr>
                <w:rFonts w:cstheme="minorHAnsi"/>
                <w:b/>
                <w:sz w:val="24"/>
                <w:szCs w:val="24"/>
              </w:rPr>
              <w:t>Complete Sentences</w:t>
            </w:r>
          </w:p>
          <w:p w:rsidR="00C764E8" w:rsidRPr="000C525B" w:rsidRDefault="00C764E8" w:rsidP="003D1510">
            <w:pPr>
              <w:rPr>
                <w:rFonts w:cstheme="minorHAnsi"/>
                <w:b/>
                <w:sz w:val="24"/>
                <w:szCs w:val="24"/>
              </w:rPr>
            </w:pPr>
            <w:r w:rsidRPr="000C525B">
              <w:rPr>
                <w:rFonts w:cstheme="minorHAnsi"/>
                <w:b/>
                <w:i/>
                <w:sz w:val="24"/>
                <w:szCs w:val="24"/>
              </w:rPr>
              <w:t>10 points</w:t>
            </w:r>
          </w:p>
        </w:tc>
        <w:tc>
          <w:tcPr>
            <w:tcW w:w="3192" w:type="dxa"/>
          </w:tcPr>
          <w:p w:rsidR="00C764E8" w:rsidRPr="000C525B" w:rsidRDefault="00C764E8" w:rsidP="003D1510">
            <w:pPr>
              <w:rPr>
                <w:rFonts w:cstheme="minorHAnsi"/>
                <w:sz w:val="24"/>
                <w:szCs w:val="24"/>
              </w:rPr>
            </w:pPr>
            <w:r w:rsidRPr="000C525B">
              <w:rPr>
                <w:rFonts w:cstheme="minorHAnsi"/>
                <w:sz w:val="24"/>
                <w:szCs w:val="24"/>
              </w:rPr>
              <w:t xml:space="preserve">Two or less incomplete sentences in paragraph one. </w:t>
            </w:r>
          </w:p>
        </w:tc>
        <w:tc>
          <w:tcPr>
            <w:tcW w:w="3192" w:type="dxa"/>
          </w:tcPr>
          <w:p w:rsidR="00C764E8" w:rsidRPr="000C525B" w:rsidRDefault="00C764E8" w:rsidP="003D1510">
            <w:pPr>
              <w:rPr>
                <w:rFonts w:cstheme="minorHAnsi"/>
                <w:sz w:val="24"/>
                <w:szCs w:val="24"/>
              </w:rPr>
            </w:pPr>
            <w:r w:rsidRPr="000C525B">
              <w:rPr>
                <w:rFonts w:cstheme="minorHAnsi"/>
                <w:sz w:val="24"/>
                <w:szCs w:val="24"/>
              </w:rPr>
              <w:t>More than two incomplete sentences in paragraph one.</w:t>
            </w:r>
          </w:p>
        </w:tc>
      </w:tr>
      <w:tr w:rsidR="000C525B" w:rsidRPr="000C525B" w:rsidTr="009B162A">
        <w:tc>
          <w:tcPr>
            <w:tcW w:w="9576" w:type="dxa"/>
            <w:gridSpan w:val="3"/>
          </w:tcPr>
          <w:p w:rsidR="000C525B" w:rsidRPr="000C525B" w:rsidRDefault="000C525B" w:rsidP="003D1510">
            <w:pPr>
              <w:rPr>
                <w:rFonts w:cstheme="minorHAnsi"/>
                <w:sz w:val="24"/>
                <w:szCs w:val="24"/>
              </w:rPr>
            </w:pPr>
            <w:r w:rsidRPr="000C525B">
              <w:rPr>
                <w:rFonts w:cstheme="minorHAnsi"/>
                <w:b/>
                <w:sz w:val="24"/>
                <w:szCs w:val="24"/>
              </w:rPr>
              <w:t>Paragraph Two</w:t>
            </w:r>
          </w:p>
        </w:tc>
      </w:tr>
      <w:tr w:rsidR="00C764E8" w:rsidRPr="000C525B" w:rsidTr="003D1510">
        <w:tc>
          <w:tcPr>
            <w:tcW w:w="3192" w:type="dxa"/>
          </w:tcPr>
          <w:p w:rsidR="00C764E8" w:rsidRPr="000C525B" w:rsidRDefault="00C764E8" w:rsidP="003D1510">
            <w:pPr>
              <w:rPr>
                <w:rFonts w:cstheme="minorHAnsi"/>
                <w:b/>
                <w:sz w:val="24"/>
                <w:szCs w:val="24"/>
              </w:rPr>
            </w:pPr>
            <w:r w:rsidRPr="000C525B">
              <w:rPr>
                <w:rFonts w:cstheme="minorHAnsi"/>
                <w:b/>
                <w:sz w:val="24"/>
                <w:szCs w:val="24"/>
              </w:rPr>
              <w:t>Information</w:t>
            </w:r>
          </w:p>
          <w:p w:rsidR="00C764E8" w:rsidRPr="000C525B" w:rsidRDefault="000C525B" w:rsidP="003D1510">
            <w:pPr>
              <w:rPr>
                <w:rFonts w:cstheme="minorHAnsi"/>
                <w:b/>
                <w:sz w:val="24"/>
                <w:szCs w:val="24"/>
              </w:rPr>
            </w:pPr>
            <w:r>
              <w:rPr>
                <w:rFonts w:cstheme="minorHAnsi"/>
                <w:b/>
                <w:i/>
                <w:sz w:val="24"/>
                <w:szCs w:val="24"/>
              </w:rPr>
              <w:t>14</w:t>
            </w:r>
            <w:r w:rsidR="00C764E8" w:rsidRPr="000C525B">
              <w:rPr>
                <w:rFonts w:cstheme="minorHAnsi"/>
                <w:b/>
                <w:i/>
                <w:sz w:val="24"/>
                <w:szCs w:val="24"/>
              </w:rPr>
              <w:t xml:space="preserve"> points</w:t>
            </w:r>
          </w:p>
        </w:tc>
        <w:tc>
          <w:tcPr>
            <w:tcW w:w="3192" w:type="dxa"/>
          </w:tcPr>
          <w:p w:rsidR="00C764E8" w:rsidRPr="000C525B" w:rsidRDefault="00C764E8" w:rsidP="003D1510">
            <w:pPr>
              <w:rPr>
                <w:rFonts w:cstheme="minorHAnsi"/>
                <w:sz w:val="24"/>
                <w:szCs w:val="24"/>
                <w:u w:val="single"/>
              </w:rPr>
            </w:pPr>
            <w:r w:rsidRPr="000C525B">
              <w:rPr>
                <w:rFonts w:cstheme="minorHAnsi"/>
                <w:sz w:val="24"/>
                <w:szCs w:val="24"/>
              </w:rPr>
              <w:t xml:space="preserve">Includes opinions about </w:t>
            </w:r>
            <w:proofErr w:type="spellStart"/>
            <w:r w:rsidRPr="000C525B">
              <w:rPr>
                <w:rFonts w:cstheme="minorHAnsi"/>
                <w:sz w:val="24"/>
                <w:szCs w:val="24"/>
                <w:u w:val="single"/>
              </w:rPr>
              <w:t>Frindle</w:t>
            </w:r>
            <w:proofErr w:type="spellEnd"/>
            <w:r w:rsidRPr="000C525B">
              <w:rPr>
                <w:rFonts w:cstheme="minorHAnsi"/>
                <w:sz w:val="24"/>
                <w:szCs w:val="24"/>
                <w:u w:val="single"/>
              </w:rPr>
              <w:t>.</w:t>
            </w:r>
          </w:p>
        </w:tc>
        <w:tc>
          <w:tcPr>
            <w:tcW w:w="3192" w:type="dxa"/>
          </w:tcPr>
          <w:p w:rsidR="00C764E8" w:rsidRPr="000C525B" w:rsidRDefault="00C764E8" w:rsidP="003D1510">
            <w:pPr>
              <w:rPr>
                <w:rFonts w:cstheme="minorHAnsi"/>
                <w:sz w:val="24"/>
                <w:szCs w:val="24"/>
              </w:rPr>
            </w:pPr>
            <w:r w:rsidRPr="000C525B">
              <w:rPr>
                <w:rFonts w:cstheme="minorHAnsi"/>
                <w:sz w:val="24"/>
                <w:szCs w:val="24"/>
              </w:rPr>
              <w:t>Does not include opinions.</w:t>
            </w:r>
          </w:p>
        </w:tc>
      </w:tr>
      <w:tr w:rsidR="00C764E8" w:rsidRPr="000C525B" w:rsidTr="003D1510">
        <w:tc>
          <w:tcPr>
            <w:tcW w:w="3192" w:type="dxa"/>
          </w:tcPr>
          <w:p w:rsidR="00C764E8" w:rsidRPr="000C525B" w:rsidRDefault="00C764E8" w:rsidP="003D1510">
            <w:pPr>
              <w:rPr>
                <w:rFonts w:cstheme="minorHAnsi"/>
                <w:b/>
                <w:sz w:val="24"/>
                <w:szCs w:val="24"/>
              </w:rPr>
            </w:pPr>
            <w:r w:rsidRPr="000C525B">
              <w:rPr>
                <w:rFonts w:cstheme="minorHAnsi"/>
                <w:b/>
                <w:sz w:val="24"/>
                <w:szCs w:val="24"/>
              </w:rPr>
              <w:t>Spelling</w:t>
            </w:r>
          </w:p>
          <w:p w:rsidR="00C764E8" w:rsidRPr="000C525B" w:rsidRDefault="00C764E8" w:rsidP="003D1510">
            <w:pPr>
              <w:rPr>
                <w:rFonts w:cstheme="minorHAnsi"/>
                <w:b/>
                <w:sz w:val="24"/>
                <w:szCs w:val="24"/>
              </w:rPr>
            </w:pPr>
            <w:r w:rsidRPr="000C525B">
              <w:rPr>
                <w:rFonts w:cstheme="minorHAnsi"/>
                <w:b/>
                <w:i/>
                <w:sz w:val="24"/>
                <w:szCs w:val="24"/>
              </w:rPr>
              <w:t>10 points</w:t>
            </w:r>
          </w:p>
        </w:tc>
        <w:tc>
          <w:tcPr>
            <w:tcW w:w="3192" w:type="dxa"/>
          </w:tcPr>
          <w:p w:rsidR="00C764E8" w:rsidRPr="000C525B" w:rsidRDefault="00C764E8" w:rsidP="003D1510">
            <w:pPr>
              <w:rPr>
                <w:rFonts w:cstheme="minorHAnsi"/>
                <w:sz w:val="24"/>
                <w:szCs w:val="24"/>
              </w:rPr>
            </w:pPr>
            <w:r w:rsidRPr="000C525B">
              <w:rPr>
                <w:rFonts w:cstheme="minorHAnsi"/>
                <w:sz w:val="24"/>
                <w:szCs w:val="24"/>
              </w:rPr>
              <w:t xml:space="preserve">3 or less spelling mistakes in paragraph two. </w:t>
            </w:r>
          </w:p>
        </w:tc>
        <w:tc>
          <w:tcPr>
            <w:tcW w:w="3192" w:type="dxa"/>
          </w:tcPr>
          <w:p w:rsidR="00C764E8" w:rsidRPr="000C525B" w:rsidRDefault="00C764E8" w:rsidP="003D1510">
            <w:pPr>
              <w:rPr>
                <w:rFonts w:cstheme="minorHAnsi"/>
                <w:sz w:val="24"/>
                <w:szCs w:val="24"/>
              </w:rPr>
            </w:pPr>
            <w:r w:rsidRPr="000C525B">
              <w:rPr>
                <w:rFonts w:cstheme="minorHAnsi"/>
                <w:sz w:val="24"/>
                <w:szCs w:val="24"/>
              </w:rPr>
              <w:t>4 or more spelling mistakes in paragraph two.</w:t>
            </w:r>
          </w:p>
        </w:tc>
      </w:tr>
      <w:tr w:rsidR="00C764E8" w:rsidRPr="000C525B" w:rsidTr="003D1510">
        <w:tc>
          <w:tcPr>
            <w:tcW w:w="3192" w:type="dxa"/>
          </w:tcPr>
          <w:p w:rsidR="00C764E8" w:rsidRPr="000C525B" w:rsidRDefault="00C764E8" w:rsidP="003D1510">
            <w:pPr>
              <w:rPr>
                <w:rFonts w:cstheme="minorHAnsi"/>
                <w:b/>
                <w:sz w:val="24"/>
                <w:szCs w:val="24"/>
              </w:rPr>
            </w:pPr>
            <w:r w:rsidRPr="000C525B">
              <w:rPr>
                <w:rFonts w:cstheme="minorHAnsi"/>
                <w:b/>
                <w:sz w:val="24"/>
                <w:szCs w:val="24"/>
              </w:rPr>
              <w:t>Complete Sentences</w:t>
            </w:r>
          </w:p>
          <w:p w:rsidR="00C764E8" w:rsidRPr="000C525B" w:rsidRDefault="00C764E8" w:rsidP="003D1510">
            <w:pPr>
              <w:rPr>
                <w:rFonts w:cstheme="minorHAnsi"/>
                <w:b/>
                <w:i/>
                <w:sz w:val="24"/>
                <w:szCs w:val="24"/>
              </w:rPr>
            </w:pPr>
            <w:r w:rsidRPr="000C525B">
              <w:rPr>
                <w:rFonts w:cstheme="minorHAnsi"/>
                <w:b/>
                <w:i/>
                <w:sz w:val="24"/>
                <w:szCs w:val="24"/>
              </w:rPr>
              <w:t>10 points</w:t>
            </w:r>
          </w:p>
        </w:tc>
        <w:tc>
          <w:tcPr>
            <w:tcW w:w="3192" w:type="dxa"/>
          </w:tcPr>
          <w:p w:rsidR="00C764E8" w:rsidRPr="000C525B" w:rsidRDefault="00C764E8" w:rsidP="003D1510">
            <w:pPr>
              <w:rPr>
                <w:rFonts w:cstheme="minorHAnsi"/>
                <w:sz w:val="24"/>
                <w:szCs w:val="24"/>
              </w:rPr>
            </w:pPr>
            <w:r w:rsidRPr="000C525B">
              <w:rPr>
                <w:rFonts w:cstheme="minorHAnsi"/>
                <w:sz w:val="24"/>
                <w:szCs w:val="24"/>
              </w:rPr>
              <w:t xml:space="preserve">Two or less incomplete sentences in paragraph two. </w:t>
            </w:r>
          </w:p>
        </w:tc>
        <w:tc>
          <w:tcPr>
            <w:tcW w:w="3192" w:type="dxa"/>
          </w:tcPr>
          <w:p w:rsidR="00C764E8" w:rsidRPr="000C525B" w:rsidRDefault="00C764E8" w:rsidP="003D1510">
            <w:pPr>
              <w:rPr>
                <w:rFonts w:cstheme="minorHAnsi"/>
                <w:sz w:val="24"/>
                <w:szCs w:val="24"/>
              </w:rPr>
            </w:pPr>
            <w:r w:rsidRPr="000C525B">
              <w:rPr>
                <w:rFonts w:cstheme="minorHAnsi"/>
                <w:sz w:val="24"/>
                <w:szCs w:val="24"/>
              </w:rPr>
              <w:t>More than two incomplete sentences in paragraph two.</w:t>
            </w:r>
          </w:p>
        </w:tc>
      </w:tr>
    </w:tbl>
    <w:p w:rsidR="00C764E8" w:rsidRDefault="00C764E8" w:rsidP="00C764E8">
      <w:pPr>
        <w:rPr>
          <w:rFonts w:cstheme="minorHAnsi"/>
          <w:sz w:val="28"/>
          <w:szCs w:val="24"/>
        </w:rPr>
      </w:pPr>
    </w:p>
    <w:p w:rsidR="00D46F91" w:rsidRDefault="000C525B">
      <w:r>
        <w:rPr>
          <w:rFonts w:cstheme="minorHAnsi"/>
          <w:b/>
          <w:sz w:val="28"/>
          <w:szCs w:val="24"/>
        </w:rPr>
        <w:t>Final Grade: ________________</w:t>
      </w:r>
      <w:bookmarkStart w:id="0" w:name="_GoBack"/>
      <w:bookmarkEnd w:id="0"/>
    </w:p>
    <w:sectPr w:rsidR="00D46F91" w:rsidSect="004A2CB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C764E8"/>
    <w:rsid w:val="000C525B"/>
    <w:rsid w:val="004A2CBA"/>
    <w:rsid w:val="009A2019"/>
    <w:rsid w:val="00A43E5A"/>
    <w:rsid w:val="00C764E8"/>
    <w:rsid w:val="00D46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MNES-TEACHER</dc:creator>
  <cp:lastModifiedBy>Donald Baiter</cp:lastModifiedBy>
  <cp:revision>3</cp:revision>
  <dcterms:created xsi:type="dcterms:W3CDTF">2014-11-02T18:45:00Z</dcterms:created>
  <dcterms:modified xsi:type="dcterms:W3CDTF">2014-11-02T18:45:00Z</dcterms:modified>
</cp:coreProperties>
</file>